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83046" w14:textId="2E50DAC9" w:rsidR="00895E9E" w:rsidRPr="006F578A" w:rsidRDefault="00BE7D55" w:rsidP="006F578A">
      <w:pPr>
        <w:pStyle w:val="Title"/>
      </w:pPr>
      <w:r w:rsidRPr="006F578A">
        <w:t>Photo analysis</w:t>
      </w:r>
    </w:p>
    <w:tbl>
      <w:tblPr>
        <w:tblStyle w:val="TableGrid"/>
        <w:tblW w:w="1296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760"/>
        <w:gridCol w:w="6336"/>
      </w:tblGrid>
      <w:tr w:rsidR="00A36BEA" w14:paraId="32F5C8F0" w14:textId="77777777" w:rsidTr="006F578A">
        <w:trPr>
          <w:cantSplit/>
          <w:tblHeader/>
        </w:trPr>
        <w:tc>
          <w:tcPr>
            <w:tcW w:w="864" w:type="dxa"/>
            <w:shd w:val="clear" w:color="auto" w:fill="285782" w:themeFill="accent1"/>
            <w:vAlign w:val="center"/>
          </w:tcPr>
          <w:p w14:paraId="04B0D775" w14:textId="5CE23350" w:rsidR="00A36BEA" w:rsidRPr="0053328A" w:rsidRDefault="00A36BEA" w:rsidP="00A36BEA">
            <w:pPr>
              <w:pStyle w:val="TableColumnHeaders"/>
            </w:pPr>
            <w:r>
              <w:t>Image</w:t>
            </w:r>
          </w:p>
        </w:tc>
        <w:tc>
          <w:tcPr>
            <w:tcW w:w="5760" w:type="dxa"/>
            <w:shd w:val="clear" w:color="auto" w:fill="285782" w:themeFill="accent1"/>
            <w:vAlign w:val="center"/>
          </w:tcPr>
          <w:p w14:paraId="0F4657E2" w14:textId="7CAA5684" w:rsidR="00A36BEA" w:rsidRPr="0053328A" w:rsidRDefault="00A36BEA" w:rsidP="00A36BEA">
            <w:pPr>
              <w:pStyle w:val="TableColumnHeaders"/>
            </w:pPr>
            <w:r>
              <w:t xml:space="preserve">Observations </w:t>
            </w:r>
            <w:r w:rsidR="00512455" w:rsidRPr="00EB412B">
              <w:rPr>
                <w:b w:val="0"/>
                <w:bCs/>
              </w:rPr>
              <w:t>|</w:t>
            </w:r>
            <w:r w:rsidR="00512455">
              <w:t xml:space="preserve"> </w:t>
            </w:r>
            <w:r w:rsidRPr="00EB412B">
              <w:rPr>
                <w:b w:val="0"/>
                <w:bCs/>
              </w:rPr>
              <w:t>What do you see?</w:t>
            </w:r>
          </w:p>
        </w:tc>
        <w:tc>
          <w:tcPr>
            <w:tcW w:w="6336" w:type="dxa"/>
            <w:shd w:val="clear" w:color="auto" w:fill="285782" w:themeFill="accent1"/>
            <w:vAlign w:val="center"/>
          </w:tcPr>
          <w:p w14:paraId="18A62B4E" w14:textId="61D7F577" w:rsidR="00A36BEA" w:rsidRPr="0053328A" w:rsidRDefault="00A36BEA" w:rsidP="00A36BEA">
            <w:pPr>
              <w:pStyle w:val="TableColumnHeaders"/>
            </w:pPr>
            <w:r>
              <w:t xml:space="preserve">Inferences </w:t>
            </w:r>
            <w:r w:rsidR="00EB412B" w:rsidRPr="00EB412B">
              <w:rPr>
                <w:b w:val="0"/>
                <w:bCs/>
              </w:rPr>
              <w:t xml:space="preserve">| </w:t>
            </w:r>
            <w:r w:rsidRPr="00EB412B">
              <w:rPr>
                <w:b w:val="0"/>
                <w:bCs/>
              </w:rPr>
              <w:t>What</w:t>
            </w:r>
            <w:r w:rsidR="00BE7D55">
              <w:rPr>
                <w:b w:val="0"/>
                <w:bCs/>
              </w:rPr>
              <w:t xml:space="preserve"> story is the photographer telling?</w:t>
            </w:r>
          </w:p>
        </w:tc>
      </w:tr>
      <w:tr w:rsidR="00A36BEA" w14:paraId="294905DB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1A2A670C" w14:textId="75EF51F5" w:rsidR="00A36BEA" w:rsidRPr="006F578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t>1</w:t>
            </w:r>
          </w:p>
        </w:tc>
        <w:tc>
          <w:tcPr>
            <w:tcW w:w="5760" w:type="dxa"/>
          </w:tcPr>
          <w:p w14:paraId="67BFF240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49BD789C" w14:textId="77777777" w:rsidR="00A36BEA" w:rsidRDefault="00A36BEA" w:rsidP="007D4DF2">
            <w:pPr>
              <w:pStyle w:val="TableBody"/>
            </w:pPr>
          </w:p>
        </w:tc>
      </w:tr>
      <w:tr w:rsidR="00A36BEA" w14:paraId="047B4CE4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71726AF0" w14:textId="12ABC652" w:rsidR="00A36BEA" w:rsidRPr="006F578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t>2</w:t>
            </w:r>
          </w:p>
        </w:tc>
        <w:tc>
          <w:tcPr>
            <w:tcW w:w="5760" w:type="dxa"/>
          </w:tcPr>
          <w:p w14:paraId="4D7D64DC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5E932682" w14:textId="77777777" w:rsidR="00A36BEA" w:rsidRDefault="00A36BEA" w:rsidP="007D4DF2">
            <w:pPr>
              <w:pStyle w:val="TableBody"/>
            </w:pPr>
          </w:p>
        </w:tc>
      </w:tr>
      <w:tr w:rsidR="00A36BEA" w14:paraId="282C0FEB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6EE59C68" w14:textId="61C74F35" w:rsidR="00A36BEA" w:rsidRPr="006F578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t>3</w:t>
            </w:r>
          </w:p>
        </w:tc>
        <w:tc>
          <w:tcPr>
            <w:tcW w:w="5760" w:type="dxa"/>
          </w:tcPr>
          <w:p w14:paraId="79AE2668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290461E3" w14:textId="77777777" w:rsidR="00A36BEA" w:rsidRDefault="00A36BEA" w:rsidP="007D4DF2">
            <w:pPr>
              <w:pStyle w:val="TableBody"/>
            </w:pPr>
          </w:p>
        </w:tc>
      </w:tr>
      <w:tr w:rsidR="00A36BEA" w14:paraId="55ACD07E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1C931B4B" w14:textId="36369180" w:rsidR="00A36BEA" w:rsidRPr="006F578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t>4</w:t>
            </w:r>
          </w:p>
        </w:tc>
        <w:tc>
          <w:tcPr>
            <w:tcW w:w="5760" w:type="dxa"/>
          </w:tcPr>
          <w:p w14:paraId="528ACA70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1CE708BD" w14:textId="77777777" w:rsidR="006F578A" w:rsidRDefault="006F578A" w:rsidP="006F578A"/>
          <w:p w14:paraId="4B89369C" w14:textId="77777777" w:rsidR="006F578A" w:rsidRPr="006F578A" w:rsidRDefault="006F578A" w:rsidP="006F578A"/>
          <w:p w14:paraId="3CD27306" w14:textId="77777777" w:rsidR="006F578A" w:rsidRDefault="006F578A" w:rsidP="006F578A"/>
          <w:p w14:paraId="3184FB63" w14:textId="77777777" w:rsidR="006F578A" w:rsidRPr="006F578A" w:rsidRDefault="006F578A" w:rsidP="006F578A">
            <w:pPr>
              <w:jc w:val="right"/>
            </w:pPr>
          </w:p>
        </w:tc>
      </w:tr>
      <w:tr w:rsidR="00BE7D55" w14:paraId="74775853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1D718F36" w14:textId="522300E0" w:rsidR="00BE7D55" w:rsidRPr="006F578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lastRenderedPageBreak/>
              <w:t>5</w:t>
            </w:r>
          </w:p>
        </w:tc>
        <w:tc>
          <w:tcPr>
            <w:tcW w:w="5760" w:type="dxa"/>
          </w:tcPr>
          <w:p w14:paraId="288FC06B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2DD58C62" w14:textId="77777777" w:rsidR="00BE7D55" w:rsidRDefault="00BE7D55" w:rsidP="007D4DF2">
            <w:pPr>
              <w:pStyle w:val="TableBody"/>
            </w:pPr>
          </w:p>
        </w:tc>
      </w:tr>
      <w:tr w:rsidR="00BE7D55" w14:paraId="0A386C0B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2491C745" w14:textId="23E57E53" w:rsidR="00BE7D55" w:rsidRPr="006F578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t>6</w:t>
            </w:r>
          </w:p>
        </w:tc>
        <w:tc>
          <w:tcPr>
            <w:tcW w:w="5760" w:type="dxa"/>
          </w:tcPr>
          <w:p w14:paraId="07966E33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310E3C9F" w14:textId="77777777" w:rsidR="00BE7D55" w:rsidRDefault="00BE7D55" w:rsidP="007D4DF2">
            <w:pPr>
              <w:pStyle w:val="TableBody"/>
            </w:pPr>
          </w:p>
        </w:tc>
      </w:tr>
      <w:tr w:rsidR="00BE7D55" w14:paraId="030649D5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71E445A2" w14:textId="362BEDAD" w:rsidR="00BE7D55" w:rsidRPr="006F578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t>7</w:t>
            </w:r>
          </w:p>
        </w:tc>
        <w:tc>
          <w:tcPr>
            <w:tcW w:w="5760" w:type="dxa"/>
          </w:tcPr>
          <w:p w14:paraId="5D505282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6D7A2C66" w14:textId="77777777" w:rsidR="00BE7D55" w:rsidRDefault="00BE7D55" w:rsidP="007D4DF2">
            <w:pPr>
              <w:pStyle w:val="TableBody"/>
            </w:pPr>
          </w:p>
        </w:tc>
      </w:tr>
      <w:tr w:rsidR="00BE7D55" w14:paraId="1171B46A" w14:textId="77777777" w:rsidTr="006F578A">
        <w:trPr>
          <w:trHeight w:val="1800"/>
        </w:trPr>
        <w:tc>
          <w:tcPr>
            <w:tcW w:w="864" w:type="dxa"/>
            <w:vAlign w:val="center"/>
          </w:tcPr>
          <w:p w14:paraId="2F563163" w14:textId="4E49D02D" w:rsidR="00BE7D55" w:rsidRPr="006F578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F578A">
              <w:rPr>
                <w:color w:val="971D20" w:themeColor="accent3"/>
              </w:rPr>
              <w:t>8</w:t>
            </w:r>
          </w:p>
        </w:tc>
        <w:tc>
          <w:tcPr>
            <w:tcW w:w="5760" w:type="dxa"/>
          </w:tcPr>
          <w:p w14:paraId="18B178D6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6B75635C" w14:textId="77777777" w:rsidR="00BE7D55" w:rsidRDefault="00BE7D55" w:rsidP="007D4DF2">
            <w:pPr>
              <w:pStyle w:val="TableBody"/>
            </w:pPr>
          </w:p>
        </w:tc>
      </w:tr>
    </w:tbl>
    <w:p w14:paraId="09417271" w14:textId="77777777" w:rsidR="00895E9E" w:rsidRPr="00A36BEA" w:rsidRDefault="00895E9E" w:rsidP="00A36BEA">
      <w:pPr>
        <w:pStyle w:val="CaptionCutline"/>
        <w:rPr>
          <w:i w:val="0"/>
          <w:iCs/>
        </w:rPr>
      </w:pPr>
    </w:p>
    <w:sectPr w:rsidR="00895E9E" w:rsidRPr="00A36BEA" w:rsidSect="00A36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EE51" w14:textId="77777777" w:rsidR="00186BA7" w:rsidRDefault="00186BA7" w:rsidP="00293785">
      <w:pPr>
        <w:spacing w:after="0" w:line="240" w:lineRule="auto"/>
      </w:pPr>
      <w:r>
        <w:separator/>
      </w:r>
    </w:p>
  </w:endnote>
  <w:endnote w:type="continuationSeparator" w:id="0">
    <w:p w14:paraId="1C010791" w14:textId="77777777" w:rsidR="00186BA7" w:rsidRDefault="00186BA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945" w14:textId="77777777" w:rsidR="00FB039D" w:rsidRDefault="00FB0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ED6E" w14:textId="57D4304E" w:rsidR="00293785" w:rsidRDefault="006F578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F7BB36" wp14:editId="56DE5773">
              <wp:simplePos x="0" y="0"/>
              <wp:positionH relativeFrom="column">
                <wp:posOffset>3388354</wp:posOffset>
              </wp:positionH>
              <wp:positionV relativeFrom="paragraph">
                <wp:posOffset>-116765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B800C" w14:textId="047D9B0B" w:rsidR="00293785" w:rsidRDefault="00000000" w:rsidP="006F578A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552FE68F5C8472395176ACA59724A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B039D">
                                <w:t>A Picture is Worth a Thousand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BB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6.8pt;margin-top:-9.2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D2BB5e4gAAABABAAAPAAAAAAAAAAAAAAAAALoEAABk&#13;&#10;cnMvZG93bnJldi54bWxQSwUGAAAAAAQABADzAAAAyQUAAAAA&#13;&#10;" filled="f" stroked="f">
              <v:textbox>
                <w:txbxContent>
                  <w:p w14:paraId="06CB800C" w14:textId="047D9B0B" w:rsidR="00293785" w:rsidRDefault="00000000" w:rsidP="006F578A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552FE68F5C8472395176ACA59724A7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B039D">
                          <w:t>A Picture is Worth a Thousand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52360472" wp14:editId="10FD7AA6">
          <wp:simplePos x="0" y="0"/>
          <wp:positionH relativeFrom="column">
            <wp:posOffset>3558012</wp:posOffset>
          </wp:positionH>
          <wp:positionV relativeFrom="paragraph">
            <wp:posOffset>-54320</wp:posOffset>
          </wp:positionV>
          <wp:extent cx="4673600" cy="393700"/>
          <wp:effectExtent l="0" t="0" r="0" b="0"/>
          <wp:wrapNone/>
          <wp:docPr id="588448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5BB7" w14:textId="77777777" w:rsidR="00FB039D" w:rsidRDefault="00FB0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554C" w14:textId="77777777" w:rsidR="00186BA7" w:rsidRDefault="00186BA7" w:rsidP="00293785">
      <w:pPr>
        <w:spacing w:after="0" w:line="240" w:lineRule="auto"/>
      </w:pPr>
      <w:r>
        <w:separator/>
      </w:r>
    </w:p>
  </w:footnote>
  <w:footnote w:type="continuationSeparator" w:id="0">
    <w:p w14:paraId="5F7F9D76" w14:textId="77777777" w:rsidR="00186BA7" w:rsidRDefault="00186BA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EA83" w14:textId="77777777" w:rsidR="00AA50A8" w:rsidRDefault="00AA5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EBB3" w14:textId="77777777" w:rsidR="00AA50A8" w:rsidRDefault="00AA5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48F2" w14:textId="77777777" w:rsidR="00AA50A8" w:rsidRDefault="00AA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68684">
    <w:abstractNumId w:val="8"/>
  </w:num>
  <w:num w:numId="2" w16cid:durableId="1284851389">
    <w:abstractNumId w:val="9"/>
  </w:num>
  <w:num w:numId="3" w16cid:durableId="1855487918">
    <w:abstractNumId w:val="0"/>
  </w:num>
  <w:num w:numId="4" w16cid:durableId="1478566831">
    <w:abstractNumId w:val="2"/>
  </w:num>
  <w:num w:numId="5" w16cid:durableId="79375395">
    <w:abstractNumId w:val="5"/>
  </w:num>
  <w:num w:numId="6" w16cid:durableId="869610554">
    <w:abstractNumId w:val="7"/>
  </w:num>
  <w:num w:numId="7" w16cid:durableId="1967736286">
    <w:abstractNumId w:val="6"/>
  </w:num>
  <w:num w:numId="8" w16cid:durableId="1057625125">
    <w:abstractNumId w:val="10"/>
  </w:num>
  <w:num w:numId="9" w16cid:durableId="1963340098">
    <w:abstractNumId w:val="12"/>
  </w:num>
  <w:num w:numId="10" w16cid:durableId="1038168069">
    <w:abstractNumId w:val="13"/>
  </w:num>
  <w:num w:numId="11" w16cid:durableId="1050374254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EA"/>
    <w:rsid w:val="0004006F"/>
    <w:rsid w:val="00053775"/>
    <w:rsid w:val="0005619A"/>
    <w:rsid w:val="000716BE"/>
    <w:rsid w:val="000C473D"/>
    <w:rsid w:val="0011259B"/>
    <w:rsid w:val="00116FDD"/>
    <w:rsid w:val="00125621"/>
    <w:rsid w:val="00186BA7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576F"/>
    <w:rsid w:val="003D514A"/>
    <w:rsid w:val="00446C13"/>
    <w:rsid w:val="005078B4"/>
    <w:rsid w:val="00512455"/>
    <w:rsid w:val="0053328A"/>
    <w:rsid w:val="00540FC6"/>
    <w:rsid w:val="005D20E5"/>
    <w:rsid w:val="006074F3"/>
    <w:rsid w:val="00645D7F"/>
    <w:rsid w:val="00656940"/>
    <w:rsid w:val="00666C03"/>
    <w:rsid w:val="00686DAB"/>
    <w:rsid w:val="00696D80"/>
    <w:rsid w:val="006E1542"/>
    <w:rsid w:val="006F2C48"/>
    <w:rsid w:val="006F578A"/>
    <w:rsid w:val="006F637F"/>
    <w:rsid w:val="00721EA4"/>
    <w:rsid w:val="007B055F"/>
    <w:rsid w:val="007D4DF2"/>
    <w:rsid w:val="007D77C5"/>
    <w:rsid w:val="00880013"/>
    <w:rsid w:val="00895E9E"/>
    <w:rsid w:val="008E4D00"/>
    <w:rsid w:val="008F5386"/>
    <w:rsid w:val="00913172"/>
    <w:rsid w:val="00981E19"/>
    <w:rsid w:val="009B52E4"/>
    <w:rsid w:val="009B651D"/>
    <w:rsid w:val="009D6E8D"/>
    <w:rsid w:val="00A101E8"/>
    <w:rsid w:val="00A1544B"/>
    <w:rsid w:val="00A36BEA"/>
    <w:rsid w:val="00A471FD"/>
    <w:rsid w:val="00AA50A8"/>
    <w:rsid w:val="00AC349E"/>
    <w:rsid w:val="00AC75FD"/>
    <w:rsid w:val="00B61EDF"/>
    <w:rsid w:val="00B92DBF"/>
    <w:rsid w:val="00BD119F"/>
    <w:rsid w:val="00BE7D55"/>
    <w:rsid w:val="00C73EA1"/>
    <w:rsid w:val="00CB27A0"/>
    <w:rsid w:val="00CC4F77"/>
    <w:rsid w:val="00CD3CF6"/>
    <w:rsid w:val="00CE317F"/>
    <w:rsid w:val="00CE336D"/>
    <w:rsid w:val="00D106FF"/>
    <w:rsid w:val="00D47E27"/>
    <w:rsid w:val="00D626EB"/>
    <w:rsid w:val="00EB412B"/>
    <w:rsid w:val="00ED24C8"/>
    <w:rsid w:val="00EE3A34"/>
    <w:rsid w:val="00F25256"/>
    <w:rsid w:val="00F377E2"/>
    <w:rsid w:val="00F50748"/>
    <w:rsid w:val="00F72D02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B6FAF"/>
  <w15:docId w15:val="{86956FBF-8D51-4E4C-907A-6F74799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F578A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78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78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F578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F578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78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F57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578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F578A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8A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578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F578A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578A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578A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F578A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F578A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6F578A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6F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F578A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7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578A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F578A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78A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78A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578A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6F578A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6F578A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F578A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6F578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52FE68F5C8472395176ACA5972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7718-DD93-4214-AAFA-B6F7B70F72C5}"/>
      </w:docPartPr>
      <w:docPartBody>
        <w:p w:rsidR="00031850" w:rsidRDefault="00C93498">
          <w:pPr>
            <w:pStyle w:val="0552FE68F5C8472395176ACA59724A7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98"/>
    <w:rsid w:val="00031850"/>
    <w:rsid w:val="00542489"/>
    <w:rsid w:val="006F2C48"/>
    <w:rsid w:val="006F637F"/>
    <w:rsid w:val="00725B63"/>
    <w:rsid w:val="008B414C"/>
    <w:rsid w:val="00C93498"/>
    <w:rsid w:val="00D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52FE68F5C8472395176ACA59724A71">
    <w:name w:val="0552FE68F5C8472395176ACA59724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25</Words>
  <Characters>97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3</cp:revision>
  <cp:lastPrinted>2025-07-14T17:13:00Z</cp:lastPrinted>
  <dcterms:created xsi:type="dcterms:W3CDTF">2025-07-14T17:13:00Z</dcterms:created>
  <dcterms:modified xsi:type="dcterms:W3CDTF">2025-07-14T17:18:00Z</dcterms:modified>
  <cp:category/>
</cp:coreProperties>
</file>