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C5009C" w14:textId="77777777" w:rsidR="008370FC" w:rsidRDefault="008370FC" w:rsidP="008370FC">
      <w:pPr>
        <w:rPr>
          <w:rFonts w:ascii="Times New Roman" w:eastAsia="Times New Roman" w:hAnsi="Times New Roman" w:cs="Times New Roman"/>
          <w:sz w:val="24"/>
          <w:szCs w:val="24"/>
        </w:rPr>
      </w:pPr>
      <w:r>
        <w:rPr>
          <w:rFonts w:ascii="Calibri" w:hAnsi="Calibri"/>
          <w:b/>
          <w:bCs/>
          <w:smallCaps/>
          <w:sz w:val="32"/>
          <w:szCs w:val="32"/>
          <w:lang w:val="es"/>
        </w:rPr>
        <w:t xml:space="preserve">SIEMPRE, A VECES, NUNCA VERDADERO </w:t>
      </w:r>
      <w:r>
        <w:rPr>
          <w:lang w:val="es"/>
        </w:rPr>
        <w:tab/>
      </w:r>
    </w:p>
    <w:p w14:paraId="37B50370" w14:textId="77777777" w:rsidR="008370FC" w:rsidRDefault="008370FC" w:rsidP="008370FC">
      <w:pPr>
        <w:rPr>
          <w:rFonts w:ascii="Calibri" w:eastAsia="Calibri" w:hAnsi="Calibri" w:cs="Calibri"/>
          <w:b/>
          <w:color w:val="910D28"/>
          <w:sz w:val="24"/>
          <w:szCs w:val="24"/>
        </w:rPr>
      </w:pPr>
      <w:r>
        <w:rPr>
          <w:rFonts w:ascii="Calibri" w:eastAsia="Calibri" w:hAnsi="Calibri" w:cs="Calibri"/>
          <w:b/>
          <w:bCs/>
          <w:color w:val="910D28"/>
          <w:sz w:val="24"/>
          <w:szCs w:val="24"/>
          <w:lang w:val="es"/>
        </w:rPr>
        <w:t xml:space="preserve">Instrucciones: </w:t>
      </w:r>
    </w:p>
    <w:p w14:paraId="3651C451" w14:textId="00B4928A" w:rsidR="008370FC" w:rsidRDefault="008370FC" w:rsidP="008370FC">
      <w:pPr>
        <w:rPr>
          <w:rFonts w:ascii="Calibri" w:eastAsia="Calibri" w:hAnsi="Calibri" w:cs="Calibri"/>
          <w:sz w:val="24"/>
          <w:szCs w:val="24"/>
        </w:rPr>
      </w:pPr>
      <w:r>
        <w:rPr>
          <w:rFonts w:ascii="Calibri" w:eastAsia="Calibri" w:hAnsi="Calibri" w:cs="Calibri"/>
          <w:sz w:val="24"/>
          <w:szCs w:val="24"/>
          <w:lang w:val="es"/>
        </w:rPr>
        <w:t>Lee cada cita y decide si es verdad</w:t>
      </w:r>
      <w:r w:rsidR="00745019">
        <w:rPr>
          <w:rFonts w:ascii="Calibri" w:eastAsia="Calibri" w:hAnsi="Calibri" w:cs="Calibri"/>
          <w:sz w:val="24"/>
          <w:szCs w:val="24"/>
          <w:lang w:val="es"/>
        </w:rPr>
        <w:t>era</w:t>
      </w:r>
      <w:r>
        <w:rPr>
          <w:rFonts w:ascii="Calibri" w:eastAsia="Calibri" w:hAnsi="Calibri" w:cs="Calibri"/>
          <w:sz w:val="24"/>
          <w:szCs w:val="24"/>
          <w:lang w:val="es"/>
        </w:rPr>
        <w:t xml:space="preserve"> siempre, a veces o nunca. En el espacio proporcionado, añade una justificación para apoyar tu pensamiento.</w:t>
      </w:r>
    </w:p>
    <w:p w14:paraId="79E52F17" w14:textId="77777777" w:rsidR="008370FC" w:rsidRDefault="008370FC" w:rsidP="008370FC">
      <w:pPr>
        <w:rPr>
          <w:rFonts w:ascii="Calibri" w:eastAsia="Calibri" w:hAnsi="Calibri" w:cs="Calibri"/>
          <w:sz w:val="24"/>
          <w:szCs w:val="24"/>
        </w:rPr>
      </w:pPr>
    </w:p>
    <w:p w14:paraId="684C7320" w14:textId="18F44649"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"No hay relación, comunión o compañía más hermosa, amistosa y encantadora que un buen matrimonio" </w:t>
      </w:r>
      <w:r>
        <w:rPr>
          <w:rFonts w:ascii="Calibri" w:eastAsia="Calibri" w:hAnsi="Calibri" w:cs="Calibri"/>
          <w:i/>
          <w:iCs/>
          <w:sz w:val="24"/>
          <w:szCs w:val="24"/>
          <w:lang w:val="es"/>
        </w:rPr>
        <w:t>Martín Lutero</w:t>
      </w:r>
    </w:p>
    <w:p w14:paraId="57E97082"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318E1BEB" w14:textId="37D7DE9C"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"Donde hay amor hay vida" </w:t>
      </w:r>
      <w:r>
        <w:rPr>
          <w:rFonts w:ascii="Calibri" w:eastAsia="Calibri" w:hAnsi="Calibri" w:cs="Calibri"/>
          <w:i/>
          <w:iCs/>
          <w:sz w:val="24"/>
          <w:szCs w:val="24"/>
          <w:lang w:val="es"/>
        </w:rPr>
        <w:t xml:space="preserve">Mahatma Gandhi </w:t>
      </w:r>
    </w:p>
    <w:p w14:paraId="33D1E768"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16A73CE0" w14:textId="1C01C048"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"Lo que cuenta para hacer un matrimonio feliz no es tanto lo compatible que se es, sino cómo se afronta la incompatibilidad" </w:t>
      </w:r>
      <w:r>
        <w:rPr>
          <w:rFonts w:ascii="Calibri" w:eastAsia="Calibri" w:hAnsi="Calibri" w:cs="Calibri"/>
          <w:i/>
          <w:iCs/>
          <w:sz w:val="24"/>
          <w:szCs w:val="24"/>
          <w:lang w:val="es"/>
        </w:rPr>
        <w:t>León Tolstoi</w:t>
      </w:r>
      <w:r>
        <w:rPr>
          <w:rFonts w:ascii="Calibri" w:eastAsia="Calibri" w:hAnsi="Calibri" w:cs="Calibri"/>
          <w:sz w:val="24"/>
          <w:szCs w:val="24"/>
          <w:lang w:val="es"/>
        </w:rPr>
        <w:t xml:space="preserve"> </w:t>
      </w:r>
    </w:p>
    <w:p w14:paraId="28D72AC7"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6190E01E" w14:textId="47D34B08"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"¿Qué cosa más grande hay para dos almas humanas que sentir que están unidas para toda la vida, para fortalecerse mutuamente en todos los trabajos, para descansar la una en la otra en todas las penas, para ministrar la una a la otra en silenciosos recuerdos indecibles en el momento de la última despedida?" </w:t>
      </w:r>
      <w:r>
        <w:rPr>
          <w:rFonts w:ascii="Calibri" w:eastAsia="Calibri" w:hAnsi="Calibri" w:cs="Calibri"/>
          <w:i/>
          <w:iCs/>
          <w:sz w:val="24"/>
          <w:szCs w:val="24"/>
          <w:lang w:val="es"/>
        </w:rPr>
        <w:t>George Eliot</w:t>
      </w:r>
    </w:p>
    <w:p w14:paraId="0DF2D836"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385D4604" w14:textId="393BA985"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"El matrimonio no es un ritual ni un fin. Es una danza larga, intrincada e íntima, y nada importa más que tu propio sentido del equilibrio y la elección de la pareja" </w:t>
      </w:r>
      <w:r>
        <w:rPr>
          <w:rFonts w:ascii="Calibri" w:eastAsia="Calibri" w:hAnsi="Calibri" w:cs="Calibri"/>
          <w:i/>
          <w:iCs/>
          <w:sz w:val="24"/>
          <w:szCs w:val="24"/>
          <w:lang w:val="es"/>
        </w:rPr>
        <w:t>Amy Bloom</w:t>
      </w:r>
    </w:p>
    <w:p w14:paraId="6D53DC58"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45391474" w14:textId="4A7698C0"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"Si existe el buen matrimonio, es porque se parece más a la amistad que al amor" </w:t>
      </w:r>
      <w:r>
        <w:rPr>
          <w:rFonts w:ascii="Calibri" w:eastAsia="Calibri" w:hAnsi="Calibri" w:cs="Calibri"/>
          <w:i/>
          <w:iCs/>
          <w:sz w:val="24"/>
          <w:szCs w:val="24"/>
          <w:lang w:val="es"/>
        </w:rPr>
        <w:t>Montaigne</w:t>
      </w:r>
    </w:p>
    <w:p w14:paraId="39D282FA"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42DCE393" w14:textId="166B9B90" w:rsidR="008370FC" w:rsidRPr="00E90137" w:rsidRDefault="00E90137" w:rsidP="00E90137">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"El amor parece el más rápido, pero es el más lento de todos los crecimientos. Ningún hombre o mujer sabe realmente lo que es el amor perfecto hasta que ha estado casado un cuarto de siglo" </w:t>
      </w:r>
      <w:r>
        <w:rPr>
          <w:rFonts w:ascii="Calibri" w:eastAsia="Calibri" w:hAnsi="Calibri" w:cs="Calibri"/>
          <w:i/>
          <w:iCs/>
          <w:sz w:val="24"/>
          <w:szCs w:val="24"/>
          <w:lang w:val="es"/>
        </w:rPr>
        <w:t>Mark Twain</w:t>
      </w:r>
    </w:p>
    <w:p w14:paraId="2F135B9D"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52920B4A" w14:textId="274B0329" w:rsidR="0036040A" w:rsidRPr="008370FC" w:rsidRDefault="0036040A" w:rsidP="008370FC"/>
    <w:sectPr w:rsidR="0036040A" w:rsidRPr="008370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CBFB" w14:textId="77777777" w:rsidR="006030B0" w:rsidRDefault="006030B0" w:rsidP="00293785">
      <w:pPr>
        <w:spacing w:line="240" w:lineRule="auto"/>
      </w:pPr>
      <w:r>
        <w:separator/>
      </w:r>
    </w:p>
  </w:endnote>
  <w:endnote w:type="continuationSeparator" w:id="0">
    <w:p w14:paraId="5BD5D7C0" w14:textId="77777777" w:rsidR="006030B0" w:rsidRDefault="006030B0"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2A1A" w14:textId="77777777" w:rsidR="00215C7F" w:rsidRDefault="0021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1172"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46BD3A6" wp14:editId="07A3540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9735D7" w14:textId="6D0E34E4" w:rsidR="00293785" w:rsidRPr="00215C7F" w:rsidRDefault="00B60B84" w:rsidP="00215C7F">
                          <w:pPr>
                            <w:pStyle w:val="LessonFooter"/>
                          </w:pPr>
                          <w:sdt>
                            <w:sdtPr>
                              <w:alias w:val="Title"/>
                              <w:tag w:val=""/>
                              <w:id w:val="1281607793"/>
                              <w:placeholder>
                                <w:docPart w:val="F22EB299AE2D488797BA676DEEB9642E"/>
                              </w:placeholder>
                              <w:dataBinding w:prefixMappings="xmlns:ns0='http://purl.org/dc/elements/1.1/' xmlns:ns1='http://schemas.openxmlformats.org/package/2006/metadata/core-properties' " w:xpath="/ns1:coreProperties[1]/ns0:title[1]" w:storeItemID="{6C3C8BC8-F283-45AE-878A-BAB7291924A1}"/>
                              <w:text/>
                            </w:sdtPr>
                            <w:sdtEndPr/>
                            <w:sdtContent>
                              <w:r w:rsidR="006030B0">
                                <w:rPr>
                                  <w:bCs/>
                                  <w:lang w:val="es"/>
                                </w:rPr>
                                <w:t>Totally Different Stories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BD3A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C9735D7" w14:textId="6D0E34E4" w:rsidR="00293785" w:rsidRPr="00215C7F" w:rsidRDefault="00B60B84" w:rsidP="00215C7F">
                    <w:pPr>
                      <w:pStyle w:val="LessonFooter"/>
                    </w:pPr>
                    <w:sdt>
                      <w:sdtPr>
                        <w:alias w:val="Title"/>
                        <w:tag w:val=""/>
                        <w:id w:val="1281607793"/>
                        <w:placeholder>
                          <w:docPart w:val="F22EB299AE2D488797BA676DEEB9642E"/>
                        </w:placeholder>
                        <w:dataBinding w:prefixMappings="xmlns:ns0='http://purl.org/dc/elements/1.1/' xmlns:ns1='http://schemas.openxmlformats.org/package/2006/metadata/core-properties' " w:xpath="/ns1:coreProperties[1]/ns0:title[1]" w:storeItemID="{6C3C8BC8-F283-45AE-878A-BAB7291924A1}"/>
                        <w:text/>
                      </w:sdtPr>
                      <w:sdtEndPr/>
                      <w:sdtContent>
                        <w:r w:rsidR="006030B0">
                          <w:rPr>
                            <w:bCs/>
                            <w:lang w:val="es"/>
                          </w:rPr>
                          <w:t>Totally Different Stories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FDB90BF" wp14:editId="454CC10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1BC8" w14:textId="77777777" w:rsidR="00215C7F" w:rsidRDefault="0021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2702" w14:textId="77777777" w:rsidR="006030B0" w:rsidRDefault="006030B0" w:rsidP="00293785">
      <w:pPr>
        <w:spacing w:line="240" w:lineRule="auto"/>
      </w:pPr>
      <w:r>
        <w:separator/>
      </w:r>
    </w:p>
  </w:footnote>
  <w:footnote w:type="continuationSeparator" w:id="0">
    <w:p w14:paraId="1F68579D" w14:textId="77777777" w:rsidR="006030B0" w:rsidRDefault="006030B0" w:rsidP="00293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2410" w14:textId="77777777" w:rsidR="00215C7F" w:rsidRDefault="0021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CB62" w14:textId="77777777" w:rsidR="00215C7F" w:rsidRDefault="00215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A6E6" w14:textId="77777777" w:rsidR="00215C7F" w:rsidRDefault="0021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4F45"/>
    <w:multiLevelType w:val="multilevel"/>
    <w:tmpl w:val="A56A6682"/>
    <w:lvl w:ilvl="0">
      <w:start w:val="1"/>
      <w:numFmt w:val="decimal"/>
      <w:lvlText w:val="%1."/>
      <w:lvlJc w:val="left"/>
      <w:pPr>
        <w:ind w:left="720" w:hanging="360"/>
      </w:pPr>
      <w:rPr>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479244">
    <w:abstractNumId w:val="7"/>
  </w:num>
  <w:num w:numId="2" w16cid:durableId="567615705">
    <w:abstractNumId w:val="8"/>
  </w:num>
  <w:num w:numId="3" w16cid:durableId="1565991227">
    <w:abstractNumId w:val="1"/>
  </w:num>
  <w:num w:numId="4" w16cid:durableId="1587572658">
    <w:abstractNumId w:val="3"/>
  </w:num>
  <w:num w:numId="5" w16cid:durableId="798258617">
    <w:abstractNumId w:val="4"/>
  </w:num>
  <w:num w:numId="6" w16cid:durableId="810908597">
    <w:abstractNumId w:val="6"/>
  </w:num>
  <w:num w:numId="7" w16cid:durableId="621882284">
    <w:abstractNumId w:val="5"/>
  </w:num>
  <w:num w:numId="8" w16cid:durableId="869681313">
    <w:abstractNumId w:val="9"/>
  </w:num>
  <w:num w:numId="9" w16cid:durableId="706681516">
    <w:abstractNumId w:val="10"/>
  </w:num>
  <w:num w:numId="10" w16cid:durableId="1444111403">
    <w:abstractNumId w:val="11"/>
  </w:num>
  <w:num w:numId="11" w16cid:durableId="1561405672">
    <w:abstractNumId w:val="2"/>
  </w:num>
  <w:num w:numId="12" w16cid:durableId="46277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FC"/>
    <w:rsid w:val="0004006F"/>
    <w:rsid w:val="00053775"/>
    <w:rsid w:val="0005619A"/>
    <w:rsid w:val="0008589D"/>
    <w:rsid w:val="0011259B"/>
    <w:rsid w:val="00116FDD"/>
    <w:rsid w:val="00125621"/>
    <w:rsid w:val="001D0BBF"/>
    <w:rsid w:val="001E1F85"/>
    <w:rsid w:val="001F125D"/>
    <w:rsid w:val="00215C7F"/>
    <w:rsid w:val="002345CC"/>
    <w:rsid w:val="00293785"/>
    <w:rsid w:val="002C0879"/>
    <w:rsid w:val="002C37B4"/>
    <w:rsid w:val="0036040A"/>
    <w:rsid w:val="00397FA9"/>
    <w:rsid w:val="00446C13"/>
    <w:rsid w:val="00464289"/>
    <w:rsid w:val="005078B4"/>
    <w:rsid w:val="0053328A"/>
    <w:rsid w:val="00540FC6"/>
    <w:rsid w:val="005511B6"/>
    <w:rsid w:val="00553C98"/>
    <w:rsid w:val="005A7635"/>
    <w:rsid w:val="006030B0"/>
    <w:rsid w:val="00645D7F"/>
    <w:rsid w:val="00656940"/>
    <w:rsid w:val="00665274"/>
    <w:rsid w:val="00666C03"/>
    <w:rsid w:val="00686DAB"/>
    <w:rsid w:val="006B4CC2"/>
    <w:rsid w:val="006C2E61"/>
    <w:rsid w:val="006E1542"/>
    <w:rsid w:val="00721EA4"/>
    <w:rsid w:val="00745019"/>
    <w:rsid w:val="00797CB5"/>
    <w:rsid w:val="007B055F"/>
    <w:rsid w:val="007E6F1D"/>
    <w:rsid w:val="008370FC"/>
    <w:rsid w:val="00866669"/>
    <w:rsid w:val="00880013"/>
    <w:rsid w:val="008920A4"/>
    <w:rsid w:val="008F5386"/>
    <w:rsid w:val="00913172"/>
    <w:rsid w:val="00981E19"/>
    <w:rsid w:val="009B52E4"/>
    <w:rsid w:val="009D6E8D"/>
    <w:rsid w:val="00A101E8"/>
    <w:rsid w:val="00AC349E"/>
    <w:rsid w:val="00B3126C"/>
    <w:rsid w:val="00B60B84"/>
    <w:rsid w:val="00B92DBF"/>
    <w:rsid w:val="00BD119F"/>
    <w:rsid w:val="00C73EA1"/>
    <w:rsid w:val="00C8524A"/>
    <w:rsid w:val="00CC4F77"/>
    <w:rsid w:val="00CD3CF6"/>
    <w:rsid w:val="00CE336D"/>
    <w:rsid w:val="00D106FF"/>
    <w:rsid w:val="00D626EB"/>
    <w:rsid w:val="00DC7A6D"/>
    <w:rsid w:val="00E17DED"/>
    <w:rsid w:val="00E9013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A5AE7"/>
  <w15:docId w15:val="{19609FF1-B52C-497A-930F-8A4A641F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370FC"/>
    <w:pPr>
      <w:spacing w:after="0" w:line="276" w:lineRule="auto"/>
    </w:pPr>
    <w:rPr>
      <w:rFonts w:ascii="Arial" w:eastAsia="Arial" w:hAnsi="Arial" w:cs="Arial"/>
      <w:lang w:val="en"/>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215C7F"/>
    <w:pPr>
      <w:jc w:val="right"/>
    </w:pPr>
    <w:rPr>
      <w:rFonts w:asciiTheme="majorHAnsi" w:hAnsiTheme="majorHAnsi" w:cstheme="majorHAnsi"/>
      <w:b/>
      <w:caps/>
      <w:color w:val="2D2D2D"/>
    </w:rPr>
  </w:style>
  <w:style w:type="character" w:customStyle="1" w:styleId="LessonFooterChar">
    <w:name w:val="Lesson Footer Char"/>
    <w:basedOn w:val="TitleChar"/>
    <w:link w:val="LessonFooter"/>
    <w:rsid w:val="00215C7F"/>
    <w:rPr>
      <w:rFonts w:asciiTheme="majorHAnsi" w:eastAsia="Arial" w:hAnsiTheme="majorHAnsi" w:cstheme="majorHAnsi"/>
      <w:b/>
      <w:caps/>
      <w:color w:val="2D2D2D"/>
      <w:kern w:val="28"/>
      <w:sz w:val="32"/>
      <w:szCs w:val="56"/>
      <w:lang w:val="en"/>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line="240" w:lineRule="auto"/>
    </w:pPr>
    <w:rPr>
      <w:b/>
      <w:color w:val="910D28" w:themeColor="accent1"/>
    </w:rPr>
  </w:style>
  <w:style w:type="paragraph" w:customStyle="1" w:styleId="TableData">
    <w:name w:val="Table Data"/>
    <w:basedOn w:val="Normal"/>
    <w:qFormat/>
    <w:rsid w:val="006B4C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EB299AE2D488797BA676DEEB9642E"/>
        <w:category>
          <w:name w:val="General"/>
          <w:gallery w:val="placeholder"/>
        </w:category>
        <w:types>
          <w:type w:val="bbPlcHdr"/>
        </w:types>
        <w:behaviors>
          <w:behavior w:val="content"/>
        </w:behaviors>
        <w:guid w:val="{010CDF96-9390-4A4D-B60F-C793BF8C38DE}"/>
      </w:docPartPr>
      <w:docPartBody>
        <w:p w:rsidR="006B5304" w:rsidRDefault="005E37DE">
          <w:pPr>
            <w:pStyle w:val="F22EB299AE2D488797BA676DEEB9642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DE"/>
    <w:rsid w:val="00577C6D"/>
    <w:rsid w:val="005E37DE"/>
    <w:rsid w:val="006B5304"/>
    <w:rsid w:val="00FB1A35"/>
    <w:rsid w:val="00FF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2EB299AE2D488797BA676DEEB9642E">
    <w:name w:val="F22EB299AE2D488797BA676DEEB96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Totally Different Stories</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Totally Different Stories</dc:title>
  <dc:creator>K20 Center</dc:creator>
  <cp:lastModifiedBy>Bigler, Elijah B.</cp:lastModifiedBy>
  <cp:revision>7</cp:revision>
  <cp:lastPrinted>2016-07-14T14:08:00Z</cp:lastPrinted>
  <dcterms:created xsi:type="dcterms:W3CDTF">2021-05-11T00:30:00Z</dcterms:created>
  <dcterms:modified xsi:type="dcterms:W3CDTF">2023-07-17T16:23:00Z</dcterms:modified>
</cp:coreProperties>
</file>