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1776029" w14:textId="30F9A40F" w:rsidR="00CB2AE2" w:rsidRDefault="00000000">
      <w:pPr>
        <w:pStyle w:val="Title"/>
      </w:pPr>
      <w:r>
        <w:t>C</w:t>
      </w:r>
      <w:r w:rsidR="008E6A06">
        <w:t>-</w:t>
      </w:r>
      <w:r>
        <w:t>E</w:t>
      </w:r>
      <w:r w:rsidR="008E6A06">
        <w:t>-</w:t>
      </w:r>
      <w:r>
        <w:t xml:space="preserve">R </w:t>
      </w:r>
    </w:p>
    <w:tbl>
      <w:tblPr>
        <w:tblStyle w:val="a0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CB2AE2" w14:paraId="034D7BAC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5A6C2ED5" w14:textId="345B2CE2" w:rsidR="00CB2AE2" w:rsidRDefault="000B66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b/>
                <w:i/>
                <w:color w:val="FFFFFF"/>
              </w:rPr>
            </w:pPr>
            <w:r>
              <w:rPr>
                <w:b/>
                <w:color w:val="FFFFFF"/>
              </w:rPr>
              <w:t>Prompt:</w:t>
            </w:r>
            <w:r>
              <w:rPr>
                <w:b/>
                <w:i/>
                <w:color w:val="FFFFFF"/>
              </w:rPr>
              <w:t xml:space="preserve"> </w:t>
            </w:r>
          </w:p>
        </w:tc>
      </w:tr>
      <w:tr w:rsidR="00CB2AE2" w14:paraId="3E111F30" w14:textId="77777777">
        <w:trPr>
          <w:trHeight w:val="1863"/>
          <w:jc w:val="center"/>
        </w:trPr>
        <w:tc>
          <w:tcPr>
            <w:tcW w:w="9440" w:type="dxa"/>
          </w:tcPr>
          <w:p w14:paraId="4E8E243D" w14:textId="77777777" w:rsidR="00CB2AE2" w:rsidRDefault="00000000">
            <w:pPr>
              <w:pStyle w:val="Heading1"/>
            </w:pPr>
            <w:r>
              <w:t>Claim:</w:t>
            </w:r>
          </w:p>
        </w:tc>
      </w:tr>
      <w:tr w:rsidR="00CB2AE2" w14:paraId="6D60F3ED" w14:textId="77777777">
        <w:trPr>
          <w:trHeight w:val="3513"/>
          <w:jc w:val="center"/>
        </w:trPr>
        <w:tc>
          <w:tcPr>
            <w:tcW w:w="9440" w:type="dxa"/>
          </w:tcPr>
          <w:p w14:paraId="31E65BEA" w14:textId="77777777" w:rsidR="00CB2AE2" w:rsidRDefault="00000000">
            <w:pPr>
              <w:pStyle w:val="Heading1"/>
            </w:pPr>
            <w:r>
              <w:t xml:space="preserve">Evidence: </w:t>
            </w:r>
            <w:r>
              <w:rPr>
                <w:b w:val="0"/>
                <w:i/>
              </w:rPr>
              <w:t>(direct evidence found in reading)</w:t>
            </w:r>
          </w:p>
        </w:tc>
      </w:tr>
      <w:tr w:rsidR="00CB2AE2" w14:paraId="6D9A3FF6" w14:textId="77777777">
        <w:trPr>
          <w:trHeight w:val="5067"/>
          <w:jc w:val="center"/>
        </w:trPr>
        <w:tc>
          <w:tcPr>
            <w:tcW w:w="9440" w:type="dxa"/>
          </w:tcPr>
          <w:p w14:paraId="3B7AB5B9" w14:textId="77777777" w:rsidR="00CB2AE2" w:rsidRDefault="00000000">
            <w:pPr>
              <w:pStyle w:val="Heading1"/>
            </w:pPr>
            <w:r>
              <w:t xml:space="preserve">Reasoning: </w:t>
            </w:r>
            <w:r>
              <w:rPr>
                <w:b w:val="0"/>
                <w:i/>
              </w:rPr>
              <w:t xml:space="preserve">(Explain </w:t>
            </w:r>
            <w:r>
              <w:rPr>
                <w:i/>
              </w:rPr>
              <w:t>how</w:t>
            </w:r>
            <w:r>
              <w:rPr>
                <w:b w:val="0"/>
                <w:i/>
              </w:rPr>
              <w:t xml:space="preserve"> the document supports your claim.)</w:t>
            </w:r>
          </w:p>
        </w:tc>
      </w:tr>
    </w:tbl>
    <w:p w14:paraId="5194C4B1" w14:textId="77777777" w:rsidR="00CB2AE2" w:rsidRDefault="00CB2AE2"/>
    <w:sectPr w:rsidR="00CB2AE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9FFE6" w14:textId="77777777" w:rsidR="00AE1525" w:rsidRDefault="00AE1525">
      <w:pPr>
        <w:spacing w:after="0" w:line="240" w:lineRule="auto"/>
      </w:pPr>
      <w:r>
        <w:separator/>
      </w:r>
    </w:p>
  </w:endnote>
  <w:endnote w:type="continuationSeparator" w:id="0">
    <w:p w14:paraId="20206486" w14:textId="77777777" w:rsidR="00AE1525" w:rsidRDefault="00AE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83F73" w14:textId="718E5923" w:rsidR="00CB2AE2" w:rsidRDefault="008E6A0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8E6A06">
      <w:rPr>
        <w:noProof/>
        <w:color w:val="000000"/>
        <w:szCs w:val="22"/>
        <w:lang w:bidi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E8680" wp14:editId="646A8BB1">
              <wp:simplePos x="0" y="0"/>
              <wp:positionH relativeFrom="column">
                <wp:posOffset>1737360</wp:posOffset>
              </wp:positionH>
              <wp:positionV relativeFrom="paragraph">
                <wp:posOffset>-278765</wp:posOffset>
              </wp:positionV>
              <wp:extent cx="3200400" cy="2933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293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4CCB7777" w14:textId="77777777" w:rsidR="008E6A06" w:rsidRDefault="008E6A06" w:rsidP="008E6A0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CER STRATEGY ACROSS CONTENT AREAS</w:t>
                          </w:r>
                        </w:p>
                        <w:p w14:paraId="34B2F90E" w14:textId="77777777" w:rsidR="008E6A06" w:rsidRDefault="008E6A06" w:rsidP="008E6A06">
                          <w:pPr>
                            <w:pStyle w:val="Lesson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FE868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36.8pt;margin-top:-21.95pt;width:252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" filled="f" stroked="f">
              <v:textbox>
                <w:txbxContent>
                  <w:p w14:paraId="4CCB7777" w14:textId="77777777" w:rsidR="008E6A06" w:rsidRDefault="008E6A06" w:rsidP="008E6A06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CER STRATEGY ACROSS CONTENT AREAS</w:t>
                    </w:r>
                  </w:p>
                  <w:p w14:paraId="34B2F90E" w14:textId="77777777" w:rsidR="008E6A06" w:rsidRDefault="008E6A06" w:rsidP="008E6A06">
                    <w:pPr>
                      <w:pStyle w:val="LessonFooter"/>
                    </w:pP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366CE157" wp14:editId="0A0DA5EB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809C4" w14:textId="77777777" w:rsidR="00AE1525" w:rsidRDefault="00AE1525">
      <w:pPr>
        <w:spacing w:after="0" w:line="240" w:lineRule="auto"/>
      </w:pPr>
      <w:r>
        <w:separator/>
      </w:r>
    </w:p>
  </w:footnote>
  <w:footnote w:type="continuationSeparator" w:id="0">
    <w:p w14:paraId="2B619B03" w14:textId="77777777" w:rsidR="00AE1525" w:rsidRDefault="00AE1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E2"/>
    <w:rsid w:val="000B66A8"/>
    <w:rsid w:val="003476A3"/>
    <w:rsid w:val="003826F0"/>
    <w:rsid w:val="0040400C"/>
    <w:rsid w:val="007D2F2B"/>
    <w:rsid w:val="008E6A06"/>
    <w:rsid w:val="00AE1525"/>
    <w:rsid w:val="00CB2AE2"/>
    <w:rsid w:val="00CB30A6"/>
    <w:rsid w:val="00CD2552"/>
    <w:rsid w:val="00D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F93B5"/>
  <w15:docId w15:val="{3E8B5354-BB9D-0F45-8A17-403485CD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552"/>
  </w:style>
  <w:style w:type="paragraph" w:styleId="Footer">
    <w:name w:val="footer"/>
    <w:basedOn w:val="Normal"/>
    <w:link w:val="FooterChar"/>
    <w:uiPriority w:val="99"/>
    <w:unhideWhenUsed/>
    <w:rsid w:val="00CD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552"/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E6A06"/>
    <w:pPr>
      <w:jc w:val="right"/>
    </w:pPr>
    <w:rPr>
      <w:rFonts w:eastAsia="Times New Roman" w:cs="Times New Roman"/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8E6A06"/>
    <w:rPr>
      <w:rFonts w:eastAsia="Times New Roman" w:cs="Times New Roman"/>
      <w:b/>
      <w:caps/>
      <w:color w:val="2D2D2D"/>
      <w:kern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zjF7s2RsY+CvyEtSnEVvyK45A==">CgMxLjA4AHIhMThyZHFiRnRkT3VhTl94RTVRRENjSDRjV1RMREJUT21H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2024-07-30T18:49:00Z</dcterms:created>
  <dcterms:modified xsi:type="dcterms:W3CDTF">2024-07-30T18:49:00Z</dcterms:modified>
</cp:coreProperties>
</file>